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6E" w:rsidRPr="008F2363" w:rsidRDefault="009C016E" w:rsidP="008F23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2363">
        <w:rPr>
          <w:rFonts w:ascii="Times New Roman" w:hAnsi="Times New Roman"/>
          <w:b/>
          <w:sz w:val="24"/>
          <w:szCs w:val="24"/>
        </w:rPr>
        <w:t>Д</w:t>
      </w:r>
      <w:r w:rsidR="00315E3F" w:rsidRPr="008F2363">
        <w:rPr>
          <w:rFonts w:ascii="Times New Roman" w:hAnsi="Times New Roman"/>
          <w:b/>
          <w:sz w:val="24"/>
          <w:szCs w:val="24"/>
        </w:rPr>
        <w:t>ОГОВОР</w:t>
      </w:r>
    </w:p>
    <w:p w:rsidR="009C016E" w:rsidRPr="008F2363" w:rsidRDefault="009C016E" w:rsidP="008F23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2363">
        <w:rPr>
          <w:rFonts w:ascii="Times New Roman" w:hAnsi="Times New Roman"/>
          <w:b/>
          <w:sz w:val="24"/>
          <w:szCs w:val="24"/>
        </w:rPr>
        <w:t>на оказание платных образовательных услуг № _____</w:t>
      </w:r>
    </w:p>
    <w:p w:rsidR="009C016E" w:rsidRPr="008F2363" w:rsidRDefault="009C016E" w:rsidP="008F23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5DBA" w:rsidRPr="008F2363" w:rsidRDefault="00195DBA" w:rsidP="008F23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016E" w:rsidRPr="008F2363" w:rsidRDefault="009C016E" w:rsidP="008F23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363">
        <w:rPr>
          <w:rFonts w:ascii="Times New Roman" w:hAnsi="Times New Roman"/>
          <w:sz w:val="24"/>
          <w:szCs w:val="24"/>
        </w:rPr>
        <w:t xml:space="preserve">г. Санкт-Петербург                                                                  </w:t>
      </w:r>
      <w:proofErr w:type="gramStart"/>
      <w:r w:rsidRPr="008F2363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F2363">
        <w:rPr>
          <w:rFonts w:ascii="Times New Roman" w:hAnsi="Times New Roman"/>
          <w:sz w:val="24"/>
          <w:szCs w:val="24"/>
        </w:rPr>
        <w:t>____» ___________ 201</w:t>
      </w:r>
      <w:r w:rsidR="000A3EA1" w:rsidRPr="008F2363">
        <w:rPr>
          <w:rFonts w:ascii="Times New Roman" w:hAnsi="Times New Roman"/>
          <w:sz w:val="24"/>
          <w:szCs w:val="24"/>
        </w:rPr>
        <w:t xml:space="preserve">8 </w:t>
      </w:r>
      <w:r w:rsidRPr="008F2363">
        <w:rPr>
          <w:rFonts w:ascii="Times New Roman" w:hAnsi="Times New Roman"/>
          <w:sz w:val="24"/>
          <w:szCs w:val="24"/>
        </w:rPr>
        <w:t>года</w:t>
      </w:r>
    </w:p>
    <w:p w:rsidR="0054370B" w:rsidRPr="008F2363" w:rsidRDefault="009C016E" w:rsidP="008F2363">
      <w:pPr>
        <w:pStyle w:val="a5"/>
        <w:jc w:val="both"/>
        <w:rPr>
          <w:b w:val="0"/>
          <w:sz w:val="24"/>
          <w:szCs w:val="24"/>
        </w:rPr>
      </w:pPr>
      <w:r w:rsidRPr="008F2363">
        <w:rPr>
          <w:b w:val="0"/>
          <w:sz w:val="24"/>
          <w:szCs w:val="24"/>
        </w:rPr>
        <w:t xml:space="preserve">Санкт-Петербургское государственное бюджетное профессиональное образовательное </w:t>
      </w:r>
      <w:r w:rsidR="00482B67" w:rsidRPr="008F2363">
        <w:rPr>
          <w:b w:val="0"/>
          <w:sz w:val="24"/>
          <w:szCs w:val="24"/>
        </w:rPr>
        <w:t>учреждение «Петровский колледж»</w:t>
      </w:r>
      <w:r w:rsidRPr="008F2363">
        <w:rPr>
          <w:b w:val="0"/>
          <w:sz w:val="24"/>
          <w:szCs w:val="24"/>
        </w:rPr>
        <w:t xml:space="preserve"> в лице </w:t>
      </w:r>
      <w:r w:rsidR="00BB020D">
        <w:rPr>
          <w:b w:val="0"/>
          <w:sz w:val="24"/>
          <w:szCs w:val="24"/>
        </w:rPr>
        <w:t>начальника Центра развития</w:t>
      </w:r>
      <w:r w:rsidR="00C53602">
        <w:rPr>
          <w:b w:val="0"/>
          <w:sz w:val="24"/>
          <w:szCs w:val="24"/>
        </w:rPr>
        <w:t xml:space="preserve"> Веретенниковой Елены Петровны</w:t>
      </w:r>
      <w:r w:rsidRPr="008F2363">
        <w:rPr>
          <w:b w:val="0"/>
          <w:sz w:val="24"/>
          <w:szCs w:val="24"/>
        </w:rPr>
        <w:t xml:space="preserve">, действующей на основании </w:t>
      </w:r>
      <w:r w:rsidR="00C53602">
        <w:rPr>
          <w:b w:val="0"/>
          <w:sz w:val="24"/>
          <w:szCs w:val="24"/>
        </w:rPr>
        <w:t>доверенности № 01.1-21-2/140-07д от 29.12.2017</w:t>
      </w:r>
      <w:r w:rsidRPr="008F2363">
        <w:rPr>
          <w:b w:val="0"/>
          <w:sz w:val="24"/>
          <w:szCs w:val="24"/>
        </w:rPr>
        <w:t>, именуемое в дальнейшем «Исполнитель», с одной стороны,</w:t>
      </w:r>
      <w:r w:rsidR="0054370B" w:rsidRPr="008F2363">
        <w:rPr>
          <w:b w:val="0"/>
          <w:sz w:val="24"/>
          <w:szCs w:val="24"/>
        </w:rPr>
        <w:t xml:space="preserve"> </w:t>
      </w:r>
      <w:r w:rsidRPr="008F2363">
        <w:rPr>
          <w:b w:val="0"/>
          <w:sz w:val="24"/>
          <w:szCs w:val="24"/>
        </w:rPr>
        <w:t>и</w:t>
      </w:r>
      <w:r w:rsidR="0054370B" w:rsidRPr="008F2363">
        <w:rPr>
          <w:b w:val="0"/>
          <w:sz w:val="24"/>
          <w:szCs w:val="24"/>
        </w:rPr>
        <w:t xml:space="preserve"> ______________________________________________</w:t>
      </w:r>
    </w:p>
    <w:p w:rsidR="009C016E" w:rsidRPr="008F2363" w:rsidRDefault="009C016E" w:rsidP="008F2363">
      <w:pPr>
        <w:pStyle w:val="a5"/>
        <w:jc w:val="both"/>
        <w:rPr>
          <w:b w:val="0"/>
          <w:spacing w:val="-2"/>
          <w:sz w:val="24"/>
          <w:szCs w:val="24"/>
        </w:rPr>
      </w:pPr>
      <w:r w:rsidRPr="008F2363">
        <w:rPr>
          <w:b w:val="0"/>
          <w:sz w:val="24"/>
          <w:szCs w:val="24"/>
        </w:rPr>
        <w:t>____________________________________________________________________________</w:t>
      </w:r>
      <w:r w:rsidR="0054370B" w:rsidRPr="008F2363">
        <w:rPr>
          <w:b w:val="0"/>
          <w:sz w:val="24"/>
          <w:szCs w:val="24"/>
        </w:rPr>
        <w:t>_</w:t>
      </w:r>
      <w:r w:rsidRPr="008F2363">
        <w:rPr>
          <w:b w:val="0"/>
          <w:sz w:val="24"/>
          <w:szCs w:val="24"/>
        </w:rPr>
        <w:t>_____________ в лице _____________________________________________, действующе</w:t>
      </w:r>
      <w:r w:rsidR="0054370B" w:rsidRPr="008F2363">
        <w:rPr>
          <w:b w:val="0"/>
          <w:sz w:val="24"/>
          <w:szCs w:val="24"/>
        </w:rPr>
        <w:t>го</w:t>
      </w:r>
      <w:r w:rsidRPr="008F2363">
        <w:rPr>
          <w:b w:val="0"/>
          <w:sz w:val="24"/>
          <w:szCs w:val="24"/>
        </w:rPr>
        <w:t xml:space="preserve"> на основании _________________, именуемое в дальнейшем «Заказчик», с другой стороны, совместно именуемые «Стороны», заключили настоящий Договор о нижеследующем:     </w:t>
      </w:r>
    </w:p>
    <w:p w:rsidR="009C016E" w:rsidRPr="008F2363" w:rsidRDefault="009C016E" w:rsidP="008F2363">
      <w:pPr>
        <w:pStyle w:val="a5"/>
        <w:jc w:val="both"/>
        <w:rPr>
          <w:b w:val="0"/>
          <w:sz w:val="24"/>
          <w:szCs w:val="24"/>
        </w:rPr>
      </w:pPr>
    </w:p>
    <w:p w:rsidR="009C016E" w:rsidRPr="008F2363" w:rsidRDefault="009C016E" w:rsidP="008F2363">
      <w:pPr>
        <w:pStyle w:val="a3"/>
        <w:spacing w:after="120"/>
        <w:ind w:left="600" w:right="0"/>
        <w:jc w:val="center"/>
        <w:rPr>
          <w:b/>
          <w:sz w:val="24"/>
          <w:szCs w:val="24"/>
        </w:rPr>
      </w:pPr>
      <w:r w:rsidRPr="008F2363">
        <w:rPr>
          <w:b/>
          <w:sz w:val="24"/>
          <w:szCs w:val="24"/>
        </w:rPr>
        <w:t>1. ПРЕДМЕТ ДОГОВОРА</w:t>
      </w:r>
    </w:p>
    <w:p w:rsidR="009C016E" w:rsidRPr="008F2363" w:rsidRDefault="009C016E" w:rsidP="008F2363">
      <w:pPr>
        <w:pStyle w:val="a3"/>
        <w:numPr>
          <w:ilvl w:val="1"/>
          <w:numId w:val="1"/>
        </w:numPr>
        <w:tabs>
          <w:tab w:val="num" w:pos="0"/>
          <w:tab w:val="left" w:pos="426"/>
        </w:tabs>
        <w:ind w:left="0" w:right="0" w:firstLine="0"/>
        <w:jc w:val="both"/>
        <w:rPr>
          <w:b/>
          <w:sz w:val="24"/>
          <w:szCs w:val="24"/>
        </w:rPr>
      </w:pPr>
      <w:r w:rsidRPr="008F2363">
        <w:rPr>
          <w:sz w:val="24"/>
          <w:szCs w:val="24"/>
        </w:rPr>
        <w:t>По настоящему договору Исполнитель обязуется оказать услуги по проведению для представителя Заказчика обучающего семинара по теме: «</w:t>
      </w:r>
      <w:r w:rsidR="008F2363" w:rsidRPr="008F2363">
        <w:rPr>
          <w:sz w:val="24"/>
          <w:szCs w:val="24"/>
        </w:rPr>
        <w:t>Совершенствование системы подготовки специалистов среднего звена укрупнённой группы специальностей Экономика и управление</w:t>
      </w:r>
      <w:r w:rsidRPr="008F2363">
        <w:rPr>
          <w:sz w:val="24"/>
          <w:szCs w:val="24"/>
        </w:rPr>
        <w:t>» в период с «</w:t>
      </w:r>
      <w:r w:rsidR="000A3EA1" w:rsidRPr="008F2363">
        <w:rPr>
          <w:sz w:val="24"/>
          <w:szCs w:val="24"/>
        </w:rPr>
        <w:t>15</w:t>
      </w:r>
      <w:r w:rsidRPr="008F2363">
        <w:rPr>
          <w:sz w:val="24"/>
          <w:szCs w:val="24"/>
        </w:rPr>
        <w:t>»</w:t>
      </w:r>
      <w:r w:rsidR="00482B67" w:rsidRPr="008F2363">
        <w:rPr>
          <w:sz w:val="24"/>
          <w:szCs w:val="24"/>
        </w:rPr>
        <w:t xml:space="preserve"> мая </w:t>
      </w:r>
      <w:r w:rsidRPr="008F2363">
        <w:rPr>
          <w:sz w:val="24"/>
          <w:szCs w:val="24"/>
        </w:rPr>
        <w:t>201</w:t>
      </w:r>
      <w:r w:rsidR="008F2363" w:rsidRPr="008F2363">
        <w:rPr>
          <w:sz w:val="24"/>
          <w:szCs w:val="24"/>
        </w:rPr>
        <w:t>8</w:t>
      </w:r>
      <w:r w:rsidRPr="008F2363">
        <w:rPr>
          <w:sz w:val="24"/>
          <w:szCs w:val="24"/>
        </w:rPr>
        <w:t xml:space="preserve"> года по «</w:t>
      </w:r>
      <w:r w:rsidR="000A3EA1" w:rsidRPr="008F2363">
        <w:rPr>
          <w:sz w:val="24"/>
          <w:szCs w:val="24"/>
        </w:rPr>
        <w:t>17</w:t>
      </w:r>
      <w:r w:rsidRPr="008F2363">
        <w:rPr>
          <w:sz w:val="24"/>
          <w:szCs w:val="24"/>
        </w:rPr>
        <w:t>»</w:t>
      </w:r>
      <w:r w:rsidR="00482B67" w:rsidRPr="008F2363">
        <w:rPr>
          <w:sz w:val="24"/>
          <w:szCs w:val="24"/>
        </w:rPr>
        <w:t xml:space="preserve"> мая </w:t>
      </w:r>
      <w:r w:rsidRPr="008F2363">
        <w:rPr>
          <w:sz w:val="24"/>
          <w:szCs w:val="24"/>
        </w:rPr>
        <w:t>201</w:t>
      </w:r>
      <w:r w:rsidR="008F2363" w:rsidRPr="008F2363">
        <w:rPr>
          <w:sz w:val="24"/>
          <w:szCs w:val="24"/>
        </w:rPr>
        <w:t>8</w:t>
      </w:r>
      <w:r w:rsidRPr="008F2363">
        <w:rPr>
          <w:sz w:val="24"/>
          <w:szCs w:val="24"/>
        </w:rPr>
        <w:t xml:space="preserve"> года, </w:t>
      </w:r>
      <w:r w:rsidRPr="008F2363">
        <w:rPr>
          <w:color w:val="000000"/>
          <w:sz w:val="24"/>
          <w:szCs w:val="24"/>
        </w:rPr>
        <w:t xml:space="preserve">а Заказчик </w:t>
      </w:r>
      <w:r w:rsidR="00492B20" w:rsidRPr="008F2363">
        <w:rPr>
          <w:color w:val="000000"/>
          <w:sz w:val="24"/>
          <w:szCs w:val="24"/>
        </w:rPr>
        <w:t xml:space="preserve">– </w:t>
      </w:r>
      <w:r w:rsidRPr="008F2363">
        <w:rPr>
          <w:color w:val="000000"/>
          <w:sz w:val="24"/>
          <w:szCs w:val="24"/>
        </w:rPr>
        <w:t xml:space="preserve">принять эти услуги и обеспечить их оплату. </w:t>
      </w:r>
    </w:p>
    <w:p w:rsidR="009C016E" w:rsidRPr="008F2363" w:rsidRDefault="009C016E" w:rsidP="008F2363">
      <w:pPr>
        <w:pStyle w:val="a3"/>
        <w:numPr>
          <w:ilvl w:val="1"/>
          <w:numId w:val="1"/>
        </w:numPr>
        <w:tabs>
          <w:tab w:val="num" w:pos="0"/>
          <w:tab w:val="left" w:pos="426"/>
        </w:tabs>
        <w:ind w:left="0" w:right="0" w:firstLine="0"/>
        <w:jc w:val="both"/>
        <w:rPr>
          <w:b/>
          <w:sz w:val="24"/>
          <w:szCs w:val="24"/>
        </w:rPr>
      </w:pPr>
      <w:r w:rsidRPr="008F2363">
        <w:rPr>
          <w:sz w:val="24"/>
          <w:szCs w:val="24"/>
        </w:rPr>
        <w:t>Место оказания услуг: Санкт-Петерб</w:t>
      </w:r>
      <w:r w:rsidR="00AE63BD" w:rsidRPr="008F2363">
        <w:rPr>
          <w:sz w:val="24"/>
          <w:szCs w:val="24"/>
        </w:rPr>
        <w:t>ург, улица Балтийская, дом 35.</w:t>
      </w:r>
    </w:p>
    <w:p w:rsidR="009C016E" w:rsidRPr="008F2363" w:rsidRDefault="009C016E" w:rsidP="008F2363">
      <w:pPr>
        <w:pStyle w:val="a3"/>
        <w:tabs>
          <w:tab w:val="left" w:pos="426"/>
        </w:tabs>
        <w:ind w:right="0"/>
        <w:jc w:val="center"/>
        <w:rPr>
          <w:b/>
          <w:sz w:val="24"/>
          <w:szCs w:val="24"/>
        </w:rPr>
      </w:pPr>
    </w:p>
    <w:p w:rsidR="009C016E" w:rsidRPr="008F2363" w:rsidRDefault="009C016E" w:rsidP="008F2363">
      <w:pPr>
        <w:pStyle w:val="a3"/>
        <w:spacing w:after="120"/>
        <w:ind w:right="0"/>
        <w:jc w:val="center"/>
        <w:rPr>
          <w:b/>
          <w:sz w:val="24"/>
          <w:szCs w:val="24"/>
        </w:rPr>
      </w:pPr>
      <w:r w:rsidRPr="008F2363">
        <w:rPr>
          <w:b/>
          <w:sz w:val="24"/>
          <w:szCs w:val="24"/>
        </w:rPr>
        <w:t>2. ПРАВА И ОБЯЗАННОСТИ СТОРОН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b/>
          <w:snapToGrid w:val="0"/>
          <w:color w:val="000000"/>
          <w:sz w:val="24"/>
          <w:szCs w:val="24"/>
        </w:rPr>
        <w:t>2.1. Заказчик вправе: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2.1.1. </w:t>
      </w:r>
      <w:r w:rsidRPr="008F2363">
        <w:rPr>
          <w:rFonts w:ascii="Times New Roman" w:hAnsi="Times New Roman"/>
          <w:sz w:val="24"/>
          <w:szCs w:val="24"/>
        </w:rPr>
        <w:t xml:space="preserve">Требовать от Исполнителя предоставления информации по вопросам, связанным с организацией и обеспечением надлежащего исполнения услуг, предусмотренных </w:t>
      </w:r>
      <w:r w:rsidR="00002CF8" w:rsidRPr="008F2363">
        <w:rPr>
          <w:rFonts w:ascii="Times New Roman" w:hAnsi="Times New Roman"/>
          <w:sz w:val="24"/>
          <w:szCs w:val="24"/>
        </w:rPr>
        <w:t>Р</w:t>
      </w:r>
      <w:r w:rsidRPr="008F2363">
        <w:rPr>
          <w:rFonts w:ascii="Times New Roman" w:hAnsi="Times New Roman"/>
          <w:sz w:val="24"/>
          <w:szCs w:val="24"/>
        </w:rPr>
        <w:t xml:space="preserve">азделом 1 настоящего Договора; 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63">
        <w:rPr>
          <w:rFonts w:ascii="Times New Roman" w:hAnsi="Times New Roman"/>
          <w:sz w:val="24"/>
          <w:szCs w:val="24"/>
        </w:rPr>
        <w:t xml:space="preserve">2.1.2. Обращаться к работникам Исполнителя по вопросам, касающимся процесса обучения; 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63">
        <w:rPr>
          <w:rFonts w:ascii="Times New Roman" w:hAnsi="Times New Roman"/>
          <w:sz w:val="24"/>
          <w:szCs w:val="24"/>
        </w:rPr>
        <w:t>2.1.3. Предъявлять требования, связанные с недостатками оказанных образовательных услуг как по завершении срока оказания услуг, так и в процессе их оказания в соответствии с действующим законодат</w:t>
      </w:r>
      <w:r w:rsidR="00521E48" w:rsidRPr="008F2363">
        <w:rPr>
          <w:rFonts w:ascii="Times New Roman" w:hAnsi="Times New Roman"/>
          <w:sz w:val="24"/>
          <w:szCs w:val="24"/>
        </w:rPr>
        <w:t>ельством Российской Федерации.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2.2. Заказчик обязуется: </w:t>
      </w:r>
    </w:p>
    <w:p w:rsidR="00521E48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>2.2.1. Направить в адрес Исполнителя заявку на организацию проведения обучения лиц, с указанием ФИО слушателей, образования</w:t>
      </w:r>
      <w:r w:rsidR="00521E48"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 и иных сведений о таком лице;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2.2.2. Обеспечить направление на обучение заявленного контингента слушателей; 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2.2.3. Произвести оплату обучения в соответствии с </w:t>
      </w:r>
      <w:r w:rsidR="00002CF8" w:rsidRPr="008F2363">
        <w:rPr>
          <w:rFonts w:ascii="Times New Roman" w:hAnsi="Times New Roman"/>
          <w:snapToGrid w:val="0"/>
          <w:color w:val="000000"/>
          <w:sz w:val="24"/>
          <w:szCs w:val="24"/>
        </w:rPr>
        <w:t>Р</w:t>
      </w: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азделом 4 настоящего Договора; 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2.2.4. Требовать от лиц, направленных на обучение, исполнения обязанностей по: 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- соблюдению правил противопожарной безопасности, пропускного режима, санитарных правил и Правил внутреннего учебного распорядка на территории; 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- посещению всех видов учебных занятий, выполнению в установленные сроки всех видов заданий, предусмотренных учебным планом и программой обучения; </w:t>
      </w:r>
    </w:p>
    <w:p w:rsidR="009C016E" w:rsidRPr="008F2363" w:rsidRDefault="00482B67" w:rsidP="008F2363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>- бережному и аккуратному отношению</w:t>
      </w:r>
      <w:r w:rsidR="009C016E"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 к имуществу Исполнителя. 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>2.2.5. Довести до сведения лиц, направленных на обучение, информацию об их правах (права</w:t>
      </w:r>
      <w:r w:rsidR="008E16A0" w:rsidRPr="008F2363">
        <w:rPr>
          <w:rFonts w:ascii="Times New Roman" w:hAnsi="Times New Roman"/>
          <w:snapToGrid w:val="0"/>
          <w:color w:val="000000"/>
          <w:sz w:val="24"/>
          <w:szCs w:val="24"/>
        </w:rPr>
        <w:t>х</w:t>
      </w: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 слушателей): 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- пользоваться имуществом Исполнителя, необходимым для освоения образовательной программы во время занятий, предусмотренных учебным расписанием; 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- обращаться к работникам Исполнителя по вопросам, касающимся процесса обучения; 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>- требовать создания Исполнителем условий, гарантирующих охрану его жизни</w:t>
      </w:r>
      <w:r w:rsidR="00521E48"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и здоровья; 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lastRenderedPageBreak/>
        <w:t xml:space="preserve">- пользоваться иными правами, предусмотренным Уставом и </w:t>
      </w:r>
      <w:r w:rsidR="00002CF8" w:rsidRPr="008F2363">
        <w:rPr>
          <w:rFonts w:ascii="Times New Roman" w:hAnsi="Times New Roman"/>
          <w:snapToGrid w:val="0"/>
          <w:color w:val="000000"/>
          <w:sz w:val="24"/>
          <w:szCs w:val="24"/>
        </w:rPr>
        <w:t>П</w:t>
      </w: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равилами внутреннего учебного распорядка Исполнителя. 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2.3. Исполнитель вправе: 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2.3.1. Самостоятельно осуществлять образовательный процесс, выбирать системы оценок, формы, порядок и периодичность промежуточной аттестации слушателей Заказчика, применять к слушателям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Исполнителя; </w:t>
      </w:r>
    </w:p>
    <w:p w:rsidR="009C016E" w:rsidRPr="008F2363" w:rsidRDefault="00ED1760" w:rsidP="008F2363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>2.3.2. Производить</w:t>
      </w:r>
      <w:r w:rsidR="009C016E"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 замену преподавателя, производить изменения в расписании, сохраняя продолжительность курса; 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>2.3.3. Отчислить слушателя досрочно за регулярные пропуски занятий без уважительных причин,</w:t>
      </w:r>
      <w:r w:rsidR="00002CF8"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за неуспеваемость и за нарушение правил внутреннего распорядка. Перечисленные за обучение денежные средства не возвращаются. 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2.4. Исполнитель обязан: 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2.4.1. Зачислить лиц, направленных Заказчиком на обучение; 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>2.4.2. Осуществлять обучение слушателей на основе учебных планов и информацио</w:t>
      </w:r>
      <w:r w:rsidR="00002CF8" w:rsidRPr="008F2363">
        <w:rPr>
          <w:rFonts w:ascii="Times New Roman" w:hAnsi="Times New Roman"/>
          <w:snapToGrid w:val="0"/>
          <w:color w:val="000000"/>
          <w:sz w:val="24"/>
          <w:szCs w:val="24"/>
        </w:rPr>
        <w:t>нно-методическими материалами.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2.4.3. В случае неявки слушателей в назначенный срок или пропуска занятий по неуважительной причине денежные средства не возвращаются; 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2.4.5. По окончании обучения слушателям выдать </w:t>
      </w:r>
      <w:r w:rsidR="00372C24" w:rsidRPr="008F2363">
        <w:rPr>
          <w:rFonts w:ascii="Times New Roman" w:hAnsi="Times New Roman"/>
          <w:snapToGrid w:val="0"/>
          <w:color w:val="000000"/>
          <w:sz w:val="24"/>
          <w:szCs w:val="24"/>
        </w:rPr>
        <w:t>удостоверение о повышении квалификации установленного образца.</w:t>
      </w: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016E" w:rsidRPr="008F2363" w:rsidRDefault="009C016E" w:rsidP="008F2363">
      <w:pPr>
        <w:spacing w:after="12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b/>
          <w:snapToGrid w:val="0"/>
          <w:color w:val="000000"/>
          <w:sz w:val="24"/>
          <w:szCs w:val="24"/>
        </w:rPr>
        <w:t>3. СРОК ОКАЗАНИЯ УСЛУГ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8F2363">
        <w:rPr>
          <w:rFonts w:ascii="Times New Roman" w:hAnsi="Times New Roman"/>
          <w:snapToGrid w:val="0"/>
          <w:sz w:val="24"/>
          <w:szCs w:val="24"/>
        </w:rPr>
        <w:t>3.1. Срок оказания услуг: с «</w:t>
      </w:r>
      <w:r w:rsidR="000A3EA1" w:rsidRPr="008F2363">
        <w:rPr>
          <w:rFonts w:ascii="Times New Roman" w:hAnsi="Times New Roman"/>
          <w:snapToGrid w:val="0"/>
          <w:sz w:val="24"/>
          <w:szCs w:val="24"/>
        </w:rPr>
        <w:t>15</w:t>
      </w:r>
      <w:r w:rsidRPr="008F2363">
        <w:rPr>
          <w:rFonts w:ascii="Times New Roman" w:hAnsi="Times New Roman"/>
          <w:snapToGrid w:val="0"/>
          <w:sz w:val="24"/>
          <w:szCs w:val="24"/>
        </w:rPr>
        <w:t xml:space="preserve">» </w:t>
      </w:r>
      <w:r w:rsidR="00465903" w:rsidRPr="008F2363">
        <w:rPr>
          <w:rFonts w:ascii="Times New Roman" w:hAnsi="Times New Roman"/>
          <w:snapToGrid w:val="0"/>
          <w:sz w:val="24"/>
          <w:szCs w:val="24"/>
        </w:rPr>
        <w:t xml:space="preserve">мая </w:t>
      </w:r>
      <w:r w:rsidRPr="008F2363">
        <w:rPr>
          <w:rFonts w:ascii="Times New Roman" w:hAnsi="Times New Roman"/>
          <w:snapToGrid w:val="0"/>
          <w:sz w:val="24"/>
          <w:szCs w:val="24"/>
        </w:rPr>
        <w:t>20</w:t>
      </w:r>
      <w:r w:rsidR="000A3EA1" w:rsidRPr="008F2363">
        <w:rPr>
          <w:rFonts w:ascii="Times New Roman" w:hAnsi="Times New Roman"/>
          <w:snapToGrid w:val="0"/>
          <w:sz w:val="24"/>
          <w:szCs w:val="24"/>
        </w:rPr>
        <w:t>18</w:t>
      </w:r>
      <w:r w:rsidRPr="008F2363">
        <w:rPr>
          <w:rFonts w:ascii="Times New Roman" w:hAnsi="Times New Roman"/>
          <w:snapToGrid w:val="0"/>
          <w:sz w:val="24"/>
          <w:szCs w:val="24"/>
        </w:rPr>
        <w:t xml:space="preserve"> года по «</w:t>
      </w:r>
      <w:r w:rsidR="000A3EA1" w:rsidRPr="008F2363">
        <w:rPr>
          <w:rFonts w:ascii="Times New Roman" w:hAnsi="Times New Roman"/>
          <w:snapToGrid w:val="0"/>
          <w:sz w:val="24"/>
          <w:szCs w:val="24"/>
        </w:rPr>
        <w:t>17</w:t>
      </w:r>
      <w:r w:rsidR="00465903" w:rsidRPr="008F2363">
        <w:rPr>
          <w:rFonts w:ascii="Times New Roman" w:hAnsi="Times New Roman"/>
          <w:snapToGrid w:val="0"/>
          <w:sz w:val="24"/>
          <w:szCs w:val="24"/>
        </w:rPr>
        <w:t xml:space="preserve">» мая </w:t>
      </w:r>
      <w:r w:rsidRPr="008F2363">
        <w:rPr>
          <w:rFonts w:ascii="Times New Roman" w:hAnsi="Times New Roman"/>
          <w:snapToGrid w:val="0"/>
          <w:sz w:val="24"/>
          <w:szCs w:val="24"/>
        </w:rPr>
        <w:t>201</w:t>
      </w:r>
      <w:r w:rsidR="000A3EA1" w:rsidRPr="008F2363">
        <w:rPr>
          <w:rFonts w:ascii="Times New Roman" w:hAnsi="Times New Roman"/>
          <w:snapToGrid w:val="0"/>
          <w:sz w:val="24"/>
          <w:szCs w:val="24"/>
        </w:rPr>
        <w:t xml:space="preserve">8 </w:t>
      </w:r>
      <w:r w:rsidRPr="008F2363">
        <w:rPr>
          <w:rFonts w:ascii="Times New Roman" w:hAnsi="Times New Roman"/>
          <w:snapToGrid w:val="0"/>
          <w:sz w:val="24"/>
          <w:szCs w:val="24"/>
        </w:rPr>
        <w:t xml:space="preserve">года. </w:t>
      </w:r>
    </w:p>
    <w:p w:rsidR="009C016E" w:rsidRPr="008F2363" w:rsidRDefault="009C016E" w:rsidP="008F2363">
      <w:pPr>
        <w:pStyle w:val="a3"/>
        <w:ind w:left="600" w:right="0"/>
        <w:jc w:val="both"/>
        <w:rPr>
          <w:b/>
          <w:sz w:val="24"/>
          <w:szCs w:val="24"/>
        </w:rPr>
      </w:pPr>
    </w:p>
    <w:p w:rsidR="009C016E" w:rsidRPr="008F2363" w:rsidRDefault="009C016E" w:rsidP="008F2363">
      <w:pPr>
        <w:pStyle w:val="a3"/>
        <w:spacing w:after="120"/>
        <w:ind w:left="600" w:right="0"/>
        <w:jc w:val="center"/>
        <w:rPr>
          <w:b/>
          <w:sz w:val="24"/>
          <w:szCs w:val="24"/>
        </w:rPr>
      </w:pPr>
      <w:r w:rsidRPr="008F2363">
        <w:rPr>
          <w:b/>
          <w:sz w:val="24"/>
          <w:szCs w:val="24"/>
        </w:rPr>
        <w:t>4. ЦЕНА УСЛУГ И ПОРЯДОК РАСЧЕТОВ</w:t>
      </w:r>
    </w:p>
    <w:p w:rsidR="001F6EF5" w:rsidRDefault="009C016E" w:rsidP="008F2363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sz w:val="24"/>
          <w:szCs w:val="24"/>
        </w:rPr>
        <w:t>4.1</w:t>
      </w: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>. Общая стоимость услуг по договору составляет 1</w:t>
      </w:r>
      <w:r w:rsidR="000A3EA1"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2 </w:t>
      </w: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>00</w:t>
      </w:r>
      <w:r w:rsidR="00384C9B" w:rsidRPr="008F2363">
        <w:rPr>
          <w:rFonts w:ascii="Times New Roman" w:hAnsi="Times New Roman"/>
          <w:snapToGrid w:val="0"/>
          <w:color w:val="000000"/>
          <w:sz w:val="24"/>
          <w:szCs w:val="24"/>
        </w:rPr>
        <w:t>0 руб. (Д</w:t>
      </w:r>
      <w:r w:rsidR="000A3EA1" w:rsidRPr="008F2363">
        <w:rPr>
          <w:rFonts w:ascii="Times New Roman" w:hAnsi="Times New Roman"/>
          <w:snapToGrid w:val="0"/>
          <w:color w:val="000000"/>
          <w:sz w:val="24"/>
          <w:szCs w:val="24"/>
        </w:rPr>
        <w:t>венадцать</w:t>
      </w:r>
      <w:r w:rsidR="00384C9B"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 тысяч) рублей 00 </w:t>
      </w: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копеек. </w:t>
      </w:r>
      <w:r w:rsidR="001F6EF5" w:rsidRPr="001F6EF5">
        <w:rPr>
          <w:rFonts w:ascii="Times New Roman" w:hAnsi="Times New Roman"/>
          <w:snapToGrid w:val="0"/>
          <w:color w:val="000000"/>
          <w:sz w:val="24"/>
          <w:szCs w:val="24"/>
        </w:rPr>
        <w:t>НДС не облагается в соответствии с подпунктом 14 пункта 2 статьи 149 Налогового кодекса Российской Федерации.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bookmarkStart w:id="0" w:name="_GoBack"/>
      <w:bookmarkEnd w:id="0"/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>4.2. Цена договора является твердой, изменению и перерасчету не подлежит.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4.3. Заказчик не позднее </w:t>
      </w:r>
      <w:r w:rsidR="000A3EA1" w:rsidRPr="008F2363">
        <w:rPr>
          <w:rFonts w:ascii="Times New Roman" w:hAnsi="Times New Roman"/>
          <w:snapToGrid w:val="0"/>
          <w:color w:val="000000"/>
          <w:sz w:val="24"/>
          <w:szCs w:val="24"/>
        </w:rPr>
        <w:t>01</w:t>
      </w: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 мая 201</w:t>
      </w:r>
      <w:r w:rsidR="00F1475C">
        <w:rPr>
          <w:rFonts w:ascii="Times New Roman" w:hAnsi="Times New Roman"/>
          <w:snapToGrid w:val="0"/>
          <w:color w:val="000000"/>
          <w:sz w:val="24"/>
          <w:szCs w:val="24"/>
        </w:rPr>
        <w:t>8</w:t>
      </w: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 года на основании счета оплачивает услугу посредством перечисления денежных средств</w:t>
      </w:r>
      <w:r w:rsidR="007E2643"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 на расчетный счет Исполнителя.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>По завершении оказания услуг Исполнитель направляет Заказчику подписанный акт оказанных услуг в двух экземплярах. Заказчик в течение 5 (пяти) рабочих дней со дня получения акта оказанных услуг обязан рассмотреть его и, при отсутствии замечаний, направить Исполнителю один экземпляр подписанного им акта оказанных услуг либо мотивированный отказ от приемки. В случае мотивированного отказа Сторонами в течение трех рабочих дней составляется двусторонний акт с перечнем недостатков и указанием сроков их устранения. Исполнитель обязан устранить недостатки в согласованный Сторонами срок без дополнительной оплаты.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F2363">
        <w:rPr>
          <w:rFonts w:ascii="Times New Roman" w:hAnsi="Times New Roman"/>
          <w:snapToGrid w:val="0"/>
          <w:color w:val="000000"/>
          <w:sz w:val="24"/>
          <w:szCs w:val="24"/>
        </w:rPr>
        <w:t xml:space="preserve">Дата подписания акта оказанных услуг по настоящему Договору считается датой 100% выполнения Исполнителем своих обязательств. 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016E" w:rsidRPr="008F2363" w:rsidRDefault="009C016E" w:rsidP="008F2363">
      <w:pPr>
        <w:pStyle w:val="a3"/>
        <w:spacing w:after="120"/>
        <w:ind w:right="283"/>
        <w:jc w:val="center"/>
        <w:rPr>
          <w:sz w:val="24"/>
          <w:szCs w:val="24"/>
        </w:rPr>
      </w:pPr>
      <w:r w:rsidRPr="008F2363">
        <w:rPr>
          <w:b/>
          <w:sz w:val="24"/>
          <w:szCs w:val="24"/>
        </w:rPr>
        <w:t>5. ОТВЕТСТВЕННОСТЬ СТОРОН</w:t>
      </w:r>
    </w:p>
    <w:p w:rsidR="009C016E" w:rsidRPr="008F2363" w:rsidRDefault="009C016E" w:rsidP="008F236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63">
        <w:rPr>
          <w:rFonts w:ascii="Times New Roman" w:hAnsi="Times New Roman"/>
          <w:sz w:val="24"/>
          <w:szCs w:val="24"/>
        </w:rPr>
        <w:t>5.1. За неисполнение или исполнение ненадлежащим образом обязательств по договору Стороны несут ответственность в соответствии с законодательством Российской Федерации.</w:t>
      </w:r>
    </w:p>
    <w:p w:rsidR="008F2363" w:rsidRDefault="008F2363" w:rsidP="008F236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3260E" w:rsidRPr="008F2363" w:rsidRDefault="009C016E" w:rsidP="008F2363">
      <w:pPr>
        <w:pStyle w:val="a3"/>
        <w:ind w:right="283"/>
        <w:jc w:val="center"/>
        <w:rPr>
          <w:b/>
          <w:sz w:val="24"/>
          <w:szCs w:val="24"/>
        </w:rPr>
      </w:pPr>
      <w:r w:rsidRPr="008F2363">
        <w:rPr>
          <w:b/>
          <w:sz w:val="24"/>
          <w:szCs w:val="24"/>
        </w:rPr>
        <w:lastRenderedPageBreak/>
        <w:t>6. СРОК ДЕЙСТВИЯ ДОГОВОРА,</w:t>
      </w:r>
    </w:p>
    <w:p w:rsidR="009C016E" w:rsidRPr="008F2363" w:rsidRDefault="009C016E" w:rsidP="008F2363">
      <w:pPr>
        <w:pStyle w:val="a3"/>
        <w:spacing w:after="120"/>
        <w:ind w:right="283"/>
        <w:jc w:val="center"/>
        <w:rPr>
          <w:b/>
          <w:sz w:val="24"/>
          <w:szCs w:val="24"/>
        </w:rPr>
      </w:pPr>
      <w:r w:rsidRPr="008F2363">
        <w:rPr>
          <w:b/>
          <w:sz w:val="24"/>
          <w:szCs w:val="24"/>
        </w:rPr>
        <w:t>ПОРЯДОК ЕГО ИЗМЕНЕННИЯ И РАСТОРЖЕНИЯ</w:t>
      </w:r>
    </w:p>
    <w:p w:rsidR="009C016E" w:rsidRPr="008F2363" w:rsidRDefault="009C016E" w:rsidP="008F2363">
      <w:pPr>
        <w:pStyle w:val="4"/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8F2363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6.1. </w:t>
      </w:r>
      <w:r w:rsidRPr="008F236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Срок действия договора определяется с даты его подписания Сторонами и действует </w:t>
      </w:r>
      <w:r w:rsidR="00594B2B" w:rsidRPr="008F236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до «</w:t>
      </w:r>
      <w:r w:rsidR="000A3EA1" w:rsidRPr="008F236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17</w:t>
      </w:r>
      <w:r w:rsidRPr="008F236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»</w:t>
      </w:r>
      <w:r w:rsidR="00594B2B" w:rsidRPr="008F236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мая </w:t>
      </w:r>
      <w:r w:rsidRPr="008F236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201</w:t>
      </w:r>
      <w:r w:rsidR="00F1475C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8</w:t>
      </w:r>
      <w:r w:rsidRPr="008F236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года (указывается дата окончания обучения),</w:t>
      </w:r>
      <w:r w:rsidR="00A3260E" w:rsidRPr="008F236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F236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а в части расчетов </w:t>
      </w:r>
      <w:r w:rsidR="006F1617" w:rsidRPr="008F236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–</w:t>
      </w:r>
      <w:r w:rsidRPr="008F236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до полного исполнения сторонами своих обязательств. </w:t>
      </w:r>
    </w:p>
    <w:p w:rsidR="009C016E" w:rsidRPr="008F2363" w:rsidRDefault="009C016E" w:rsidP="008F2363">
      <w:pPr>
        <w:pStyle w:val="4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8F2363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6.2. Настоящий договор может быть расторгнут по</w:t>
      </w:r>
      <w:r w:rsidRPr="008F2363">
        <w:rPr>
          <w:rFonts w:ascii="Times New Roman" w:hAnsi="Times New Roman" w:cs="Times New Roman"/>
          <w:sz w:val="24"/>
          <w:szCs w:val="24"/>
        </w:rPr>
        <w:t xml:space="preserve"> соглашению Сторон, по решению суда или в связи с односторонним отказом Стороны договора от исполнения договора в соответствии с гражданским законодательством Российской Федерации. 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63">
        <w:rPr>
          <w:rFonts w:ascii="Times New Roman" w:hAnsi="Times New Roman"/>
          <w:sz w:val="24"/>
          <w:szCs w:val="24"/>
        </w:rPr>
        <w:t>6.3. Решение об одностороннем отказе от исполнения договора может быть принято Заказчиком только при условии, что по результатам экспертизы результатов услуги в заключении эксперта, экспертной организации будут подтверждены нарушения условий договора, послужившие основанием для одностороннего отказа Заказчика от исполнения договора.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63">
        <w:rPr>
          <w:rFonts w:ascii="Times New Roman" w:hAnsi="Times New Roman"/>
          <w:sz w:val="24"/>
          <w:szCs w:val="24"/>
        </w:rPr>
        <w:t xml:space="preserve">6.4. Исполнитель вправе принять решение об одностороннем отказе от исполнения договора в соответствии с гражданским законодательством в Российской Федерации. 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63">
        <w:rPr>
          <w:rFonts w:ascii="Times New Roman" w:hAnsi="Times New Roman"/>
          <w:sz w:val="24"/>
          <w:szCs w:val="24"/>
        </w:rPr>
        <w:t>6.5. Решение Стороны по договору об одностороннем отказе от исполнения договора в течение одного рабочего дня, следующего за датой принятия такого решения, направляется другой Стороне по почте заказным письмом с уведомлением о вручении по адресу Стороны,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Стороной подтверждения о его вручении другой Стороне. Датой такого надлежащего уведомления признается дата получения Стороной подтверждения о вручении другой Стороне данного уведомления.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63">
        <w:rPr>
          <w:rFonts w:ascii="Times New Roman" w:hAnsi="Times New Roman"/>
          <w:sz w:val="24"/>
          <w:szCs w:val="24"/>
        </w:rPr>
        <w:t>6.6. Решение Стороны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другой Стороны об одностороннем отказе от исполнения договора.</w:t>
      </w:r>
    </w:p>
    <w:p w:rsidR="009C016E" w:rsidRPr="008F2363" w:rsidRDefault="009C016E" w:rsidP="008F23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2363">
        <w:rPr>
          <w:rFonts w:ascii="Times New Roman" w:hAnsi="Times New Roman"/>
          <w:color w:val="000000"/>
          <w:sz w:val="24"/>
          <w:szCs w:val="24"/>
        </w:rPr>
        <w:t>6.7. В случае досрочного расторжения договора в случаях, предусмотренных гражданским законодательством, Стороны составляют акт, в котором фиксируют выполненные работы, затраты и порядок взаиморасчетов Сторон с возмещением убытков, возникших у Сторон в связи с расторжением договора.</w:t>
      </w:r>
    </w:p>
    <w:p w:rsidR="009C016E" w:rsidRPr="008F2363" w:rsidRDefault="009C016E" w:rsidP="008F23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16E" w:rsidRPr="008F2363" w:rsidRDefault="009C016E" w:rsidP="008F2363">
      <w:pPr>
        <w:pStyle w:val="a3"/>
        <w:spacing w:after="120"/>
        <w:ind w:right="283"/>
        <w:jc w:val="center"/>
        <w:rPr>
          <w:b/>
          <w:sz w:val="24"/>
          <w:szCs w:val="24"/>
        </w:rPr>
      </w:pPr>
      <w:r w:rsidRPr="008F2363">
        <w:rPr>
          <w:b/>
          <w:sz w:val="24"/>
          <w:szCs w:val="24"/>
        </w:rPr>
        <w:t>7. ОБСТОЯТЕЛЬСТВА НЕПРЕОДОЛИМОЙ СИЛЫ (ФОРС-МАЖОР)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63">
        <w:rPr>
          <w:rFonts w:ascii="Times New Roman" w:hAnsi="Times New Roman"/>
          <w:sz w:val="24"/>
          <w:szCs w:val="24"/>
        </w:rPr>
        <w:t>7.1.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63">
        <w:rPr>
          <w:rFonts w:ascii="Times New Roman" w:hAnsi="Times New Roman"/>
          <w:sz w:val="24"/>
          <w:szCs w:val="24"/>
        </w:rPr>
        <w:t>7.2. К обстоятельствам, указанным в п.</w:t>
      </w:r>
      <w:r w:rsidR="003E0233">
        <w:rPr>
          <w:rFonts w:ascii="Times New Roman" w:hAnsi="Times New Roman"/>
          <w:sz w:val="24"/>
          <w:szCs w:val="24"/>
        </w:rPr>
        <w:t xml:space="preserve"> </w:t>
      </w:r>
      <w:r w:rsidRPr="008F2363">
        <w:rPr>
          <w:rFonts w:ascii="Times New Roman" w:hAnsi="Times New Roman"/>
          <w:sz w:val="24"/>
          <w:szCs w:val="24"/>
        </w:rPr>
        <w:t>7.1 Договора относятся события, которые компетентный суд признает и объявит случаями непреодолимой силы.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63">
        <w:rPr>
          <w:rFonts w:ascii="Times New Roman" w:hAnsi="Times New Roman"/>
          <w:sz w:val="24"/>
          <w:szCs w:val="24"/>
        </w:rPr>
        <w:t>7.3. Сторона, подвергшаяся действию таких обстоятельств, обязана немедленно в трехдневный срок письменно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63">
        <w:rPr>
          <w:rFonts w:ascii="Times New Roman" w:hAnsi="Times New Roman"/>
          <w:sz w:val="24"/>
          <w:szCs w:val="24"/>
        </w:rPr>
        <w:t>7.4. Наступление обстоятельств, предусмотренных настоящей статьей, при условии соблюдения требований п.</w:t>
      </w:r>
      <w:r w:rsidR="008C30C5" w:rsidRPr="008F2363">
        <w:rPr>
          <w:rFonts w:ascii="Times New Roman" w:hAnsi="Times New Roman"/>
          <w:sz w:val="24"/>
          <w:szCs w:val="24"/>
        </w:rPr>
        <w:t> </w:t>
      </w:r>
      <w:r w:rsidRPr="008F2363">
        <w:rPr>
          <w:rFonts w:ascii="Times New Roman" w:hAnsi="Times New Roman"/>
          <w:sz w:val="24"/>
          <w:szCs w:val="24"/>
        </w:rPr>
        <w:t>7.3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63">
        <w:rPr>
          <w:rFonts w:ascii="Times New Roman" w:hAnsi="Times New Roman"/>
          <w:sz w:val="24"/>
          <w:szCs w:val="24"/>
        </w:rPr>
        <w:lastRenderedPageBreak/>
        <w:t>7.5. В случае если обстоятельства, предусмотренные настоящей статьей, длятся более двух месяцев, Стороны совместно определят дальнейшую юридическую судьбу настоящего Договора.</w:t>
      </w:r>
    </w:p>
    <w:p w:rsidR="009C016E" w:rsidRPr="008F2363" w:rsidRDefault="009C016E" w:rsidP="008F2363">
      <w:pPr>
        <w:pStyle w:val="2"/>
        <w:spacing w:after="0" w:line="240" w:lineRule="auto"/>
        <w:jc w:val="both"/>
        <w:rPr>
          <w:sz w:val="24"/>
          <w:szCs w:val="24"/>
        </w:rPr>
      </w:pPr>
    </w:p>
    <w:p w:rsidR="009C016E" w:rsidRPr="008F2363" w:rsidRDefault="009C016E" w:rsidP="008F2363">
      <w:pPr>
        <w:pStyle w:val="a3"/>
        <w:spacing w:after="120"/>
        <w:ind w:right="283"/>
        <w:jc w:val="center"/>
        <w:rPr>
          <w:sz w:val="24"/>
          <w:szCs w:val="24"/>
        </w:rPr>
      </w:pPr>
      <w:r w:rsidRPr="008F2363">
        <w:rPr>
          <w:b/>
          <w:sz w:val="24"/>
          <w:szCs w:val="24"/>
        </w:rPr>
        <w:t>8. ЗАКЛЮЧИТЕЛЬНЫЕ ПОЛОЖЕНИЯ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63">
        <w:rPr>
          <w:rFonts w:ascii="Times New Roman" w:hAnsi="Times New Roman"/>
          <w:sz w:val="24"/>
          <w:szCs w:val="24"/>
        </w:rPr>
        <w:t>8.1. Все споры, возникающие в процессе исполнения договора, Стороны будут стремиться разрешать претензионным путем в порядке досудебного разбирательства: посредством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нее в письменном виде результатов разрешения возникших вопросов.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63">
        <w:rPr>
          <w:rFonts w:ascii="Times New Roman" w:hAnsi="Times New Roman"/>
          <w:sz w:val="24"/>
          <w:szCs w:val="24"/>
        </w:rPr>
        <w:t>8.2. При не достижении взаимоприемлемого решения Стороны передают спор на рассмотрение Арбитражного суда города Санкт-Петербурга и Ленинградской области.</w:t>
      </w:r>
    </w:p>
    <w:p w:rsidR="009C016E" w:rsidRPr="008F2363" w:rsidRDefault="009C016E" w:rsidP="008F2363">
      <w:pPr>
        <w:pStyle w:val="a3"/>
        <w:keepNext/>
        <w:ind w:right="0"/>
        <w:jc w:val="both"/>
        <w:rPr>
          <w:sz w:val="24"/>
          <w:szCs w:val="24"/>
        </w:rPr>
      </w:pPr>
      <w:r w:rsidRPr="008F2363">
        <w:rPr>
          <w:sz w:val="24"/>
          <w:szCs w:val="24"/>
        </w:rPr>
        <w:t>8.3. Настоящий договор составлен в двух подлинных экземплярах, имеющих равную юридическую силу, по одному для каждой из Сторон.</w:t>
      </w:r>
    </w:p>
    <w:p w:rsidR="009C016E" w:rsidRPr="008F2363" w:rsidRDefault="009C016E" w:rsidP="008F2363">
      <w:pPr>
        <w:pStyle w:val="a3"/>
        <w:keepNext/>
        <w:ind w:right="0"/>
        <w:jc w:val="both"/>
        <w:rPr>
          <w:sz w:val="24"/>
          <w:szCs w:val="24"/>
        </w:rPr>
      </w:pPr>
      <w:r w:rsidRPr="008F2363">
        <w:rPr>
          <w:sz w:val="24"/>
          <w:szCs w:val="24"/>
        </w:rPr>
        <w:t>8.4. Любые изменения и дополнения к договору действительны, если они совершены в письменном виде и подписаны надлежаще уполномоченными представителями обеих Сторон.</w:t>
      </w:r>
    </w:p>
    <w:p w:rsidR="009C016E" w:rsidRPr="008F2363" w:rsidRDefault="009C016E" w:rsidP="008F2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63">
        <w:rPr>
          <w:rFonts w:ascii="Times New Roman" w:hAnsi="Times New Roman"/>
          <w:sz w:val="24"/>
          <w:szCs w:val="24"/>
        </w:rPr>
        <w:t>8.5. В случае изменения реквизитов Стороны обязаны в письменном виде уведомить друг друга в течение пяти дней с момента наступления указанных изменений.</w:t>
      </w:r>
    </w:p>
    <w:p w:rsidR="009C016E" w:rsidRPr="008F2363" w:rsidRDefault="009C016E" w:rsidP="008F2363">
      <w:pPr>
        <w:pStyle w:val="a3"/>
        <w:ind w:right="567"/>
        <w:jc w:val="both"/>
        <w:rPr>
          <w:b/>
          <w:sz w:val="24"/>
          <w:szCs w:val="24"/>
        </w:rPr>
      </w:pPr>
    </w:p>
    <w:p w:rsidR="009C016E" w:rsidRPr="008F2363" w:rsidRDefault="00A25E48" w:rsidP="008F2363">
      <w:pPr>
        <w:pStyle w:val="a3"/>
        <w:ind w:right="567"/>
        <w:jc w:val="center"/>
        <w:rPr>
          <w:b/>
          <w:sz w:val="24"/>
          <w:szCs w:val="24"/>
        </w:rPr>
      </w:pPr>
      <w:r w:rsidRPr="008F2363">
        <w:rPr>
          <w:b/>
          <w:sz w:val="24"/>
          <w:szCs w:val="24"/>
        </w:rPr>
        <w:t xml:space="preserve">9. </w:t>
      </w:r>
      <w:r w:rsidR="009C016E" w:rsidRPr="008F2363">
        <w:rPr>
          <w:b/>
          <w:sz w:val="24"/>
          <w:szCs w:val="24"/>
        </w:rPr>
        <w:t>ЮРИДИЧЕСКИЕ АДРЕСА, БАНКОВСКИЕ РЕКВИЗИТЫ</w:t>
      </w:r>
    </w:p>
    <w:p w:rsidR="009C016E" w:rsidRPr="008F2363" w:rsidRDefault="009C016E" w:rsidP="008F2363">
      <w:pPr>
        <w:pStyle w:val="a3"/>
        <w:spacing w:after="240"/>
        <w:ind w:right="567"/>
        <w:jc w:val="center"/>
        <w:rPr>
          <w:b/>
          <w:sz w:val="24"/>
          <w:szCs w:val="24"/>
        </w:rPr>
      </w:pPr>
      <w:r w:rsidRPr="008F2363">
        <w:rPr>
          <w:b/>
          <w:sz w:val="24"/>
          <w:szCs w:val="24"/>
        </w:rPr>
        <w:t>И ПОДПИСИ СТОРОН: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A25E48" w:rsidRPr="008F2363" w:rsidTr="008F2363">
        <w:tc>
          <w:tcPr>
            <w:tcW w:w="4928" w:type="dxa"/>
            <w:shd w:val="clear" w:color="auto" w:fill="auto"/>
          </w:tcPr>
          <w:p w:rsidR="00A25E48" w:rsidRPr="008F2363" w:rsidRDefault="00A25E48" w:rsidP="008F23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363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Исполнитель: </w:t>
            </w:r>
          </w:p>
        </w:tc>
        <w:tc>
          <w:tcPr>
            <w:tcW w:w="4678" w:type="dxa"/>
            <w:shd w:val="clear" w:color="auto" w:fill="auto"/>
          </w:tcPr>
          <w:p w:rsidR="00A25E48" w:rsidRPr="008F2363" w:rsidRDefault="00A25E48" w:rsidP="008F23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363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</w:tr>
      <w:tr w:rsidR="00A25E48" w:rsidRPr="008F2363" w:rsidTr="008F2363">
        <w:tblPrEx>
          <w:tblLook w:val="04A0" w:firstRow="1" w:lastRow="0" w:firstColumn="1" w:lastColumn="0" w:noHBand="0" w:noVBand="1"/>
        </w:tblPrEx>
        <w:tc>
          <w:tcPr>
            <w:tcW w:w="4928" w:type="dxa"/>
            <w:shd w:val="clear" w:color="auto" w:fill="auto"/>
          </w:tcPr>
          <w:p w:rsidR="00A25E48" w:rsidRPr="008F2363" w:rsidRDefault="00A25E48" w:rsidP="008F2363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363">
              <w:rPr>
                <w:rFonts w:ascii="Times New Roman" w:hAnsi="Times New Roman"/>
                <w:sz w:val="24"/>
                <w:szCs w:val="24"/>
              </w:rPr>
              <w:t>СПб ГБПОУ «Петровский колледж»</w:t>
            </w:r>
          </w:p>
        </w:tc>
        <w:tc>
          <w:tcPr>
            <w:tcW w:w="4678" w:type="dxa"/>
          </w:tcPr>
          <w:p w:rsidR="00A25E48" w:rsidRPr="008F2363" w:rsidRDefault="00A25E48" w:rsidP="008F2363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E48" w:rsidRPr="008F2363" w:rsidTr="008F2363">
        <w:tblPrEx>
          <w:tblLook w:val="04A0" w:firstRow="1" w:lastRow="0" w:firstColumn="1" w:lastColumn="0" w:noHBand="0" w:noVBand="1"/>
        </w:tblPrEx>
        <w:tc>
          <w:tcPr>
            <w:tcW w:w="4928" w:type="dxa"/>
            <w:shd w:val="clear" w:color="auto" w:fill="auto"/>
          </w:tcPr>
          <w:p w:rsidR="00A25E48" w:rsidRPr="008F2363" w:rsidRDefault="00A25E48" w:rsidP="008F2363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363">
              <w:rPr>
                <w:rFonts w:ascii="Times New Roman" w:hAnsi="Times New Roman"/>
                <w:sz w:val="24"/>
                <w:szCs w:val="24"/>
              </w:rPr>
              <w:t xml:space="preserve">Юридический адрес: 198095, </w:t>
            </w:r>
          </w:p>
          <w:p w:rsidR="00A25E48" w:rsidRPr="008F2363" w:rsidRDefault="00A25E48" w:rsidP="008F2363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363">
              <w:rPr>
                <w:rFonts w:ascii="Times New Roman" w:hAnsi="Times New Roman"/>
                <w:sz w:val="24"/>
                <w:szCs w:val="24"/>
              </w:rPr>
              <w:t>г. Санкт-Петербург, ул. Балтийская д. 35</w:t>
            </w:r>
          </w:p>
        </w:tc>
        <w:tc>
          <w:tcPr>
            <w:tcW w:w="4678" w:type="dxa"/>
          </w:tcPr>
          <w:p w:rsidR="00A25E48" w:rsidRPr="008F2363" w:rsidRDefault="00A25E48" w:rsidP="008F2363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E48" w:rsidRPr="008F2363" w:rsidTr="008F2363">
        <w:tblPrEx>
          <w:tblLook w:val="04A0" w:firstRow="1" w:lastRow="0" w:firstColumn="1" w:lastColumn="0" w:noHBand="0" w:noVBand="1"/>
        </w:tblPrEx>
        <w:tc>
          <w:tcPr>
            <w:tcW w:w="4928" w:type="dxa"/>
            <w:shd w:val="clear" w:color="auto" w:fill="auto"/>
          </w:tcPr>
          <w:p w:rsidR="00A25E48" w:rsidRPr="008F2363" w:rsidRDefault="00A25E48" w:rsidP="008F2363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363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A25E48" w:rsidRPr="008F2363" w:rsidRDefault="00A25E48" w:rsidP="008F2363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363">
              <w:rPr>
                <w:rFonts w:ascii="Times New Roman" w:hAnsi="Times New Roman"/>
                <w:sz w:val="24"/>
                <w:szCs w:val="24"/>
              </w:rPr>
              <w:t>ИНН 7805030240</w:t>
            </w:r>
          </w:p>
          <w:p w:rsidR="00A25E48" w:rsidRPr="008F2363" w:rsidRDefault="00A25E48" w:rsidP="008F2363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363">
              <w:rPr>
                <w:rFonts w:ascii="Times New Roman" w:hAnsi="Times New Roman"/>
                <w:sz w:val="24"/>
                <w:szCs w:val="24"/>
              </w:rPr>
              <w:t>КПП 780501001</w:t>
            </w:r>
          </w:p>
        </w:tc>
        <w:tc>
          <w:tcPr>
            <w:tcW w:w="4678" w:type="dxa"/>
          </w:tcPr>
          <w:p w:rsidR="00A25E48" w:rsidRPr="008F2363" w:rsidRDefault="00A25E48" w:rsidP="008F2363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E48" w:rsidRPr="008F2363" w:rsidTr="008F2363">
        <w:tblPrEx>
          <w:tblLook w:val="04A0" w:firstRow="1" w:lastRow="0" w:firstColumn="1" w:lastColumn="0" w:noHBand="0" w:noVBand="1"/>
        </w:tblPrEx>
        <w:tc>
          <w:tcPr>
            <w:tcW w:w="4928" w:type="dxa"/>
            <w:shd w:val="clear" w:color="auto" w:fill="auto"/>
          </w:tcPr>
          <w:p w:rsidR="00A25E48" w:rsidRPr="008F2363" w:rsidRDefault="00A25E48" w:rsidP="008F2363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363">
              <w:rPr>
                <w:rFonts w:ascii="Times New Roman" w:hAnsi="Times New Roman"/>
                <w:sz w:val="24"/>
                <w:szCs w:val="24"/>
              </w:rPr>
              <w:t>Комитет финансов Санкт-Петербурга</w:t>
            </w:r>
          </w:p>
          <w:p w:rsidR="00A25E48" w:rsidRPr="008F2363" w:rsidRDefault="00A25E48" w:rsidP="008F2363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363">
              <w:rPr>
                <w:rFonts w:ascii="Times New Roman" w:hAnsi="Times New Roman"/>
                <w:sz w:val="24"/>
                <w:szCs w:val="24"/>
              </w:rPr>
              <w:t xml:space="preserve">(СПб ГБПОУ «Петровский колледж», </w:t>
            </w:r>
          </w:p>
          <w:p w:rsidR="00A25E48" w:rsidRPr="008F2363" w:rsidRDefault="00A25E48" w:rsidP="008F2363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363">
              <w:rPr>
                <w:rFonts w:ascii="Times New Roman" w:hAnsi="Times New Roman"/>
                <w:sz w:val="24"/>
                <w:szCs w:val="24"/>
              </w:rPr>
              <w:t>л/с 0821016)</w:t>
            </w:r>
          </w:p>
        </w:tc>
        <w:tc>
          <w:tcPr>
            <w:tcW w:w="4678" w:type="dxa"/>
          </w:tcPr>
          <w:p w:rsidR="00A25E48" w:rsidRPr="008F2363" w:rsidRDefault="00A25E48" w:rsidP="008F2363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E48" w:rsidRPr="008F2363" w:rsidTr="008F2363">
        <w:tblPrEx>
          <w:tblLook w:val="04A0" w:firstRow="1" w:lastRow="0" w:firstColumn="1" w:lastColumn="0" w:noHBand="0" w:noVBand="1"/>
        </w:tblPrEx>
        <w:tc>
          <w:tcPr>
            <w:tcW w:w="4928" w:type="dxa"/>
            <w:shd w:val="clear" w:color="auto" w:fill="auto"/>
          </w:tcPr>
          <w:p w:rsidR="00A25E48" w:rsidRPr="008F2363" w:rsidRDefault="00A25E48" w:rsidP="008F2363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363">
              <w:rPr>
                <w:rFonts w:ascii="Times New Roman" w:hAnsi="Times New Roman"/>
                <w:sz w:val="24"/>
                <w:szCs w:val="24"/>
              </w:rPr>
              <w:t>СЕВЕРО-ЗАПАДНОЕ ГУ БАНКА РОССИИ</w:t>
            </w:r>
          </w:p>
          <w:p w:rsidR="00A25E48" w:rsidRPr="008F2363" w:rsidRDefault="00A25E48" w:rsidP="008F2363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363">
              <w:rPr>
                <w:rFonts w:ascii="Times New Roman" w:hAnsi="Times New Roman"/>
                <w:sz w:val="24"/>
                <w:szCs w:val="24"/>
              </w:rPr>
              <w:t>БИК 044030001</w:t>
            </w:r>
          </w:p>
          <w:p w:rsidR="00A25E48" w:rsidRPr="008F2363" w:rsidRDefault="00A25E48" w:rsidP="008F2363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363">
              <w:rPr>
                <w:rFonts w:ascii="Times New Roman" w:hAnsi="Times New Roman"/>
                <w:sz w:val="24"/>
                <w:szCs w:val="24"/>
              </w:rPr>
              <w:t>Р/с 40601810200003000000</w:t>
            </w:r>
          </w:p>
        </w:tc>
        <w:tc>
          <w:tcPr>
            <w:tcW w:w="4678" w:type="dxa"/>
          </w:tcPr>
          <w:p w:rsidR="00A25E48" w:rsidRPr="008F2363" w:rsidRDefault="00A25E48" w:rsidP="008F2363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E48" w:rsidRPr="008F2363" w:rsidTr="008F2363">
        <w:tblPrEx>
          <w:tblLook w:val="04A0" w:firstRow="1" w:lastRow="0" w:firstColumn="1" w:lastColumn="0" w:noHBand="0" w:noVBand="1"/>
        </w:tblPrEx>
        <w:tc>
          <w:tcPr>
            <w:tcW w:w="4928" w:type="dxa"/>
            <w:shd w:val="clear" w:color="auto" w:fill="auto"/>
          </w:tcPr>
          <w:p w:rsidR="00A25E48" w:rsidRPr="008F2363" w:rsidRDefault="00A25E48" w:rsidP="008F2363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363">
              <w:rPr>
                <w:rFonts w:ascii="Times New Roman" w:hAnsi="Times New Roman"/>
                <w:sz w:val="24"/>
                <w:szCs w:val="24"/>
              </w:rPr>
              <w:t>Корсчет не указывается</w:t>
            </w:r>
          </w:p>
        </w:tc>
        <w:tc>
          <w:tcPr>
            <w:tcW w:w="4678" w:type="dxa"/>
          </w:tcPr>
          <w:p w:rsidR="00A25E48" w:rsidRPr="008F2363" w:rsidRDefault="00A25E48" w:rsidP="008F2363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E48" w:rsidRPr="008F2363" w:rsidTr="008F2363">
        <w:tblPrEx>
          <w:tblLook w:val="04A0" w:firstRow="1" w:lastRow="0" w:firstColumn="1" w:lastColumn="0" w:noHBand="0" w:noVBand="1"/>
        </w:tblPrEx>
        <w:tc>
          <w:tcPr>
            <w:tcW w:w="4928" w:type="dxa"/>
            <w:shd w:val="clear" w:color="auto" w:fill="auto"/>
          </w:tcPr>
          <w:p w:rsidR="00A25E48" w:rsidRPr="008F2363" w:rsidRDefault="00A25E48" w:rsidP="008F2363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363">
              <w:rPr>
                <w:rFonts w:ascii="Times New Roman" w:hAnsi="Times New Roman"/>
                <w:sz w:val="24"/>
                <w:szCs w:val="24"/>
              </w:rPr>
              <w:t>КБК 822 3 02 01020 02 0300 130</w:t>
            </w:r>
          </w:p>
        </w:tc>
        <w:tc>
          <w:tcPr>
            <w:tcW w:w="4678" w:type="dxa"/>
          </w:tcPr>
          <w:p w:rsidR="00A25E48" w:rsidRPr="008F2363" w:rsidRDefault="00A25E48" w:rsidP="008F2363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E48" w:rsidRPr="008F2363" w:rsidTr="00C53602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4928" w:type="dxa"/>
            <w:shd w:val="clear" w:color="auto" w:fill="auto"/>
          </w:tcPr>
          <w:p w:rsidR="00A25E48" w:rsidRPr="008F2363" w:rsidRDefault="00A25E48" w:rsidP="008F2363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5E48" w:rsidRPr="008F2363" w:rsidRDefault="00BB020D" w:rsidP="008F2363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Центра развития</w:t>
            </w:r>
          </w:p>
          <w:p w:rsidR="00A25E48" w:rsidRPr="008F2363" w:rsidRDefault="00A25E48" w:rsidP="008F2363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5E48" w:rsidRPr="008F2363" w:rsidRDefault="00A25E48" w:rsidP="00C53602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363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514703" w:rsidRPr="008F2363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8F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602">
              <w:rPr>
                <w:rFonts w:ascii="Times New Roman" w:hAnsi="Times New Roman"/>
                <w:sz w:val="24"/>
                <w:szCs w:val="24"/>
              </w:rPr>
              <w:t>Е.П. Веретенникова</w:t>
            </w:r>
          </w:p>
        </w:tc>
        <w:tc>
          <w:tcPr>
            <w:tcW w:w="4678" w:type="dxa"/>
          </w:tcPr>
          <w:p w:rsidR="00A25E48" w:rsidRPr="008F2363" w:rsidRDefault="00A25E48" w:rsidP="008F2363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75CA" w:rsidRPr="008F2363" w:rsidRDefault="003375CA" w:rsidP="008F23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375CA" w:rsidRPr="008F2363" w:rsidSect="0027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C480C"/>
    <w:multiLevelType w:val="multilevel"/>
    <w:tmpl w:val="BBFEAB8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33"/>
        </w:tabs>
        <w:ind w:left="9633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1" w15:restartNumberingAfterBreak="0">
    <w:nsid w:val="37E86C66"/>
    <w:multiLevelType w:val="multilevel"/>
    <w:tmpl w:val="A45620F6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6E"/>
    <w:rsid w:val="00002CF8"/>
    <w:rsid w:val="000A3EA1"/>
    <w:rsid w:val="00130BF1"/>
    <w:rsid w:val="00195DBA"/>
    <w:rsid w:val="001F6EF5"/>
    <w:rsid w:val="00277721"/>
    <w:rsid w:val="002B2C0C"/>
    <w:rsid w:val="00315E3F"/>
    <w:rsid w:val="003375CA"/>
    <w:rsid w:val="00372C24"/>
    <w:rsid w:val="00384C9B"/>
    <w:rsid w:val="003E0233"/>
    <w:rsid w:val="00465903"/>
    <w:rsid w:val="00482B67"/>
    <w:rsid w:val="00492B20"/>
    <w:rsid w:val="00514703"/>
    <w:rsid w:val="00521E48"/>
    <w:rsid w:val="0054370B"/>
    <w:rsid w:val="00594B2B"/>
    <w:rsid w:val="006D1F06"/>
    <w:rsid w:val="006F1617"/>
    <w:rsid w:val="00743C36"/>
    <w:rsid w:val="007E2643"/>
    <w:rsid w:val="008C30C5"/>
    <w:rsid w:val="008E16A0"/>
    <w:rsid w:val="008E61B6"/>
    <w:rsid w:val="008F2363"/>
    <w:rsid w:val="00957B04"/>
    <w:rsid w:val="009C016E"/>
    <w:rsid w:val="009E531D"/>
    <w:rsid w:val="00A25E48"/>
    <w:rsid w:val="00A3260E"/>
    <w:rsid w:val="00AE63BD"/>
    <w:rsid w:val="00BB020D"/>
    <w:rsid w:val="00BB454A"/>
    <w:rsid w:val="00C53602"/>
    <w:rsid w:val="00C7714E"/>
    <w:rsid w:val="00CE543C"/>
    <w:rsid w:val="00D3312D"/>
    <w:rsid w:val="00E55495"/>
    <w:rsid w:val="00E618B9"/>
    <w:rsid w:val="00E94E5F"/>
    <w:rsid w:val="00ED1760"/>
    <w:rsid w:val="00F1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15166-7422-4562-B2A7-29071C91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16E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C016E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016E"/>
    <w:rPr>
      <w:rFonts w:eastAsiaTheme="minorEastAsia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9C016E"/>
    <w:pPr>
      <w:spacing w:after="0" w:line="240" w:lineRule="auto"/>
      <w:ind w:right="-766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C01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9C016E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C01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C016E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9C01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9C016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C01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C016E"/>
    <w:pPr>
      <w:ind w:left="720"/>
      <w:contextualSpacing/>
    </w:pPr>
  </w:style>
  <w:style w:type="paragraph" w:styleId="a8">
    <w:name w:val="No Spacing"/>
    <w:uiPriority w:val="1"/>
    <w:qFormat/>
    <w:rsid w:val="00A25E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53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Итчина Мария Александровна</cp:lastModifiedBy>
  <cp:revision>8</cp:revision>
  <cp:lastPrinted>2018-04-18T07:42:00Z</cp:lastPrinted>
  <dcterms:created xsi:type="dcterms:W3CDTF">2018-03-22T10:04:00Z</dcterms:created>
  <dcterms:modified xsi:type="dcterms:W3CDTF">2018-04-18T07:42:00Z</dcterms:modified>
</cp:coreProperties>
</file>